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0" w:rsidRPr="00E30FAE" w:rsidRDefault="002F52A0" w:rsidP="002F52A0">
      <w:pPr>
        <w:pStyle w:val="a3"/>
      </w:pPr>
      <w:r w:rsidRPr="00E30FAE">
        <w:rPr>
          <w:rFonts w:hint="eastAsia"/>
        </w:rPr>
        <w:t>行政書士ＡＤＲセンター神奈川</w:t>
      </w:r>
      <w:r w:rsidR="0038615D">
        <w:rPr>
          <w:rFonts w:hint="eastAsia"/>
        </w:rPr>
        <w:t>民法</w:t>
      </w:r>
      <w:r w:rsidRPr="00E30FAE">
        <w:rPr>
          <w:rFonts w:hint="eastAsia"/>
        </w:rPr>
        <w:t>研修会のご案内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[日時]      </w:t>
      </w:r>
      <w:r w:rsidR="008B5860">
        <w:rPr>
          <w:rFonts w:asciiTheme="majorEastAsia" w:eastAsiaTheme="majorEastAsia" w:hAnsiTheme="majorEastAsia" w:hint="eastAsia"/>
          <w:sz w:val="24"/>
        </w:rPr>
        <w:t>令和元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8B5860">
        <w:rPr>
          <w:rFonts w:asciiTheme="majorEastAsia" w:eastAsiaTheme="majorEastAsia" w:hAnsiTheme="majorEastAsia" w:hint="eastAsia"/>
          <w:sz w:val="24"/>
        </w:rPr>
        <w:t>６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3B3078">
        <w:rPr>
          <w:rFonts w:asciiTheme="majorEastAsia" w:eastAsiaTheme="majorEastAsia" w:hAnsiTheme="majorEastAsia" w:hint="eastAsia"/>
          <w:sz w:val="24"/>
        </w:rPr>
        <w:t>２</w:t>
      </w:r>
      <w:r w:rsidR="008B5860">
        <w:rPr>
          <w:rFonts w:asciiTheme="majorEastAsia" w:eastAsiaTheme="majorEastAsia" w:hAnsiTheme="majorEastAsia" w:hint="eastAsia"/>
          <w:sz w:val="24"/>
        </w:rPr>
        <w:t>９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   ＡＭ１０：００～ＰＭ５：００（１０分前までにご参集ください）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[場所]    　 </w:t>
      </w:r>
      <w:r w:rsidR="003B3078">
        <w:rPr>
          <w:rFonts w:asciiTheme="majorEastAsia" w:eastAsiaTheme="majorEastAsia" w:hAnsiTheme="majorEastAsia" w:hint="eastAsia"/>
          <w:sz w:val="24"/>
        </w:rPr>
        <w:t>本会大会議室</w:t>
      </w:r>
      <w:r w:rsidR="005173AC">
        <w:rPr>
          <w:rFonts w:asciiTheme="majorEastAsia" w:eastAsiaTheme="majorEastAsia" w:hAnsiTheme="majorEastAsia" w:hint="eastAsia"/>
          <w:sz w:val="24"/>
        </w:rPr>
        <w:t>(</w:t>
      </w:r>
      <w:r w:rsidR="00871C9D">
        <w:rPr>
          <w:rFonts w:asciiTheme="majorEastAsia" w:eastAsiaTheme="majorEastAsia" w:hAnsiTheme="majorEastAsia" w:hint="eastAsia"/>
          <w:sz w:val="24"/>
        </w:rPr>
        <w:t>７２</w:t>
      </w:r>
      <w:r w:rsidR="003B3078">
        <w:rPr>
          <w:rFonts w:asciiTheme="majorEastAsia" w:eastAsiaTheme="majorEastAsia" w:hAnsiTheme="majorEastAsia" w:hint="eastAsia"/>
          <w:sz w:val="24"/>
        </w:rPr>
        <w:t>０</w:t>
      </w:r>
      <w:r w:rsidR="005173AC">
        <w:rPr>
          <w:rFonts w:asciiTheme="majorEastAsia" w:eastAsiaTheme="majorEastAsia" w:hAnsiTheme="majorEastAsia" w:hint="eastAsia"/>
          <w:sz w:val="24"/>
        </w:rPr>
        <w:t>号室)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[講師]　　　</w:t>
      </w:r>
      <w:r w:rsidR="005173AC" w:rsidRPr="005173AC">
        <w:rPr>
          <w:rFonts w:hint="eastAsia"/>
        </w:rPr>
        <w:t xml:space="preserve"> </w:t>
      </w:r>
      <w:r w:rsidR="005173AC" w:rsidRPr="005173AC">
        <w:rPr>
          <w:rFonts w:asciiTheme="majorEastAsia" w:eastAsiaTheme="majorEastAsia" w:hAnsiTheme="majorEastAsia" w:hint="eastAsia"/>
          <w:sz w:val="24"/>
        </w:rPr>
        <w:t>三澤太雅</w:t>
      </w:r>
      <w:r w:rsidRPr="00E30FAE">
        <w:rPr>
          <w:rFonts w:asciiTheme="majorEastAsia" w:eastAsiaTheme="majorEastAsia" w:hAnsiTheme="majorEastAsia" w:hint="eastAsia"/>
          <w:sz w:val="24"/>
        </w:rPr>
        <w:t>弁護士（</w:t>
      </w:r>
      <w:r w:rsidR="005173AC">
        <w:rPr>
          <w:rFonts w:asciiTheme="majorEastAsia" w:eastAsiaTheme="majorEastAsia" w:hAnsiTheme="majorEastAsia" w:hint="eastAsia"/>
          <w:sz w:val="24"/>
        </w:rPr>
        <w:t>神奈川県</w:t>
      </w:r>
      <w:r w:rsidRPr="00E30FAE">
        <w:rPr>
          <w:rFonts w:asciiTheme="majorEastAsia" w:eastAsiaTheme="majorEastAsia" w:hAnsiTheme="majorEastAsia" w:hint="eastAsia"/>
          <w:sz w:val="24"/>
        </w:rPr>
        <w:t>弁護士会）</w:t>
      </w:r>
    </w:p>
    <w:p w:rsidR="00E37CDF" w:rsidRDefault="00794BE5" w:rsidP="00E37CDF">
      <w:pPr>
        <w:rPr>
          <w:rFonts w:asciiTheme="majorEastAsia" w:eastAsiaTheme="majorEastAsia" w:hAnsiTheme="majorEastAsia"/>
          <w:b/>
          <w:sz w:val="24"/>
        </w:rPr>
      </w:pPr>
      <w:r w:rsidRPr="00E37CDF">
        <w:rPr>
          <w:rFonts w:asciiTheme="majorEastAsia" w:eastAsiaTheme="majorEastAsia" w:hAnsiTheme="majorEastAsia" w:hint="eastAsia"/>
          <w:b/>
          <w:sz w:val="24"/>
        </w:rPr>
        <w:t xml:space="preserve">[内容]　　　</w:t>
      </w:r>
      <w:r w:rsidR="006116C8">
        <w:rPr>
          <w:rFonts w:asciiTheme="majorEastAsia" w:eastAsiaTheme="majorEastAsia" w:hAnsiTheme="majorEastAsia" w:hint="eastAsia"/>
          <w:b/>
          <w:sz w:val="24"/>
        </w:rPr>
        <w:t>改正相続法を学ぶ</w:t>
      </w:r>
    </w:p>
    <w:p w:rsidR="005173AC" w:rsidRPr="00FF05D8" w:rsidRDefault="008B5860" w:rsidP="008B5860">
      <w:pPr>
        <w:ind w:firstLineChars="550" w:firstLine="1325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(</w:t>
      </w:r>
      <w:r w:rsidR="00FF05D8" w:rsidRPr="00FF05D8">
        <w:rPr>
          <w:rFonts w:asciiTheme="majorEastAsia" w:eastAsiaTheme="majorEastAsia" w:hAnsiTheme="majorEastAsia" w:hint="eastAsia"/>
          <w:b/>
          <w:sz w:val="24"/>
        </w:rPr>
        <w:t>～</w:t>
      </w:r>
      <w:r w:rsidR="006116C8">
        <w:rPr>
          <w:rFonts w:asciiTheme="majorEastAsia" w:eastAsiaTheme="majorEastAsia" w:hAnsiTheme="majorEastAsia" w:hint="eastAsia"/>
          <w:b/>
          <w:sz w:val="24"/>
        </w:rPr>
        <w:t>事例を通じて、施行前に、改正相続法をマスターする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FF05D8" w:rsidRPr="00FF05D8">
        <w:rPr>
          <w:rFonts w:asciiTheme="majorEastAsia" w:eastAsiaTheme="majorEastAsia" w:hAnsiTheme="majorEastAsia" w:hint="eastAsia"/>
          <w:b/>
          <w:sz w:val="24"/>
        </w:rPr>
        <w:t>～</w:t>
      </w:r>
      <w:r>
        <w:rPr>
          <w:rFonts w:asciiTheme="majorEastAsia" w:eastAsiaTheme="majorEastAsia" w:hAnsiTheme="majorEastAsia" w:hint="eastAsia"/>
          <w:b/>
          <w:sz w:val="24"/>
        </w:rPr>
        <w:t>)</w:t>
      </w:r>
    </w:p>
    <w:p w:rsidR="005173AC" w:rsidRDefault="00794BE5" w:rsidP="00EA795B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効果測定も実施予定です。</w:t>
      </w:r>
    </w:p>
    <w:p w:rsidR="002F52A0" w:rsidRPr="00794BE5" w:rsidRDefault="002F52A0" w:rsidP="00794BE5">
      <w:pPr>
        <w:ind w:leftChars="100" w:left="210" w:firstLineChars="500" w:firstLine="120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必ず六法を持参下さい。</w:t>
      </w:r>
    </w:p>
    <w:p w:rsidR="002F52A0" w:rsidRDefault="002F52A0" w:rsidP="00794BE5">
      <w:pPr>
        <w:ind w:left="1440" w:hangingChars="600" w:hanging="14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[資格]　　　ＡＤＲ手続実施者に登録を希望される方</w:t>
      </w:r>
      <w:r w:rsidR="00794BE5">
        <w:rPr>
          <w:rFonts w:asciiTheme="majorEastAsia" w:eastAsiaTheme="majorEastAsia" w:hAnsiTheme="majorEastAsia" w:hint="eastAsia"/>
          <w:sz w:val="24"/>
        </w:rPr>
        <w:t>。登録を希望されない方も自由参加できます。</w:t>
      </w:r>
    </w:p>
    <w:p w:rsidR="00794BE5" w:rsidRPr="00794BE5" w:rsidRDefault="00794BE5" w:rsidP="00794BE5">
      <w:pPr>
        <w:rPr>
          <w:rFonts w:asciiTheme="majorEastAsia" w:eastAsiaTheme="majorEastAsia" w:hAnsiTheme="majorEastAsia"/>
          <w:sz w:val="24"/>
        </w:rPr>
      </w:pPr>
      <w:r w:rsidRPr="00794BE5">
        <w:rPr>
          <w:rFonts w:asciiTheme="majorEastAsia" w:eastAsiaTheme="majorEastAsia" w:hAnsiTheme="majorEastAsia" w:hint="eastAsia"/>
          <w:sz w:val="24"/>
        </w:rPr>
        <w:t>[取得単位]   民法６時間</w:t>
      </w:r>
    </w:p>
    <w:p w:rsidR="003B3078" w:rsidRDefault="00794BE5" w:rsidP="003B3078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3B3078">
        <w:rPr>
          <w:rFonts w:hint="eastAsia"/>
          <w:sz w:val="24"/>
        </w:rPr>
        <w:t>ＡＤＲ手続実施者に必要な研修時間数については、本会ホームページのトップページから「行政書士ＡＤＲセンター神奈川」をクリックし、規則施行細則の</w:t>
      </w:r>
      <w:r w:rsidR="003B3078">
        <w:rPr>
          <w:sz w:val="24"/>
        </w:rPr>
        <w:t>p.4</w:t>
      </w:r>
      <w:r w:rsidR="003B3078">
        <w:rPr>
          <w:rFonts w:hint="eastAsia"/>
          <w:sz w:val="24"/>
        </w:rPr>
        <w:t>記載の規定をご参照ください。</w:t>
      </w:r>
    </w:p>
    <w:p w:rsidR="003B3078" w:rsidRDefault="003B3078" w:rsidP="003B3078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(</w:t>
      </w:r>
      <w:hyperlink r:id="rId7" w:history="1">
        <w:r>
          <w:rPr>
            <w:rStyle w:val="a9"/>
            <w:sz w:val="24"/>
          </w:rPr>
          <w:t>http://adr-gyouseisyoshi.org/download/rule07.pdf</w:t>
        </w:r>
      </w:hyperlink>
      <w:r>
        <w:rPr>
          <w:rStyle w:val="a9"/>
          <w:rFonts w:hint="eastAsia"/>
          <w:sz w:val="24"/>
        </w:rPr>
        <w:t>)</w:t>
      </w:r>
    </w:p>
    <w:p w:rsidR="002F52A0" w:rsidRPr="00794BE5" w:rsidRDefault="00794BE5" w:rsidP="003B3078">
      <w:pPr>
        <w:ind w:left="1440" w:hangingChars="600" w:hanging="1440"/>
        <w:rPr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[人数]　   　４０名</w:t>
      </w:r>
      <w:r w:rsidR="00A5337D"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:rsidR="0000546F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[募集期間] 　</w:t>
      </w:r>
      <w:r w:rsidR="0038615D">
        <w:rPr>
          <w:rFonts w:asciiTheme="majorEastAsia" w:eastAsiaTheme="majorEastAsia" w:hAnsiTheme="majorEastAsia" w:hint="eastAsia"/>
          <w:sz w:val="24"/>
        </w:rPr>
        <w:t>令和元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38615D">
        <w:rPr>
          <w:rFonts w:asciiTheme="majorEastAsia" w:eastAsiaTheme="majorEastAsia" w:hAnsiTheme="majorEastAsia" w:hint="eastAsia"/>
          <w:sz w:val="24"/>
        </w:rPr>
        <w:t>６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38615D">
        <w:rPr>
          <w:rFonts w:asciiTheme="majorEastAsia" w:eastAsiaTheme="majorEastAsia" w:hAnsiTheme="majorEastAsia" w:hint="eastAsia"/>
          <w:sz w:val="24"/>
        </w:rPr>
        <w:t>２４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:rsidR="002F52A0" w:rsidRPr="00E30FAE" w:rsidRDefault="0000546F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[申込方法]　本会のHPの申込か下欄の申込用紙をＦＡＸしてください。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神奈川県行政書士会事務局ＦＡＸ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０４５－６６４－５０２７（担当は、ＡＤＲ運営委員会）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C177D0" w:rsidRPr="00E30FAE" w:rsidRDefault="00C177D0" w:rsidP="002F52A0">
      <w:pPr>
        <w:rPr>
          <w:rFonts w:asciiTheme="majorEastAsia" w:eastAsiaTheme="majorEastAsia" w:hAnsiTheme="majorEastAsia"/>
          <w:sz w:val="24"/>
        </w:rPr>
      </w:pPr>
    </w:p>
    <w:p w:rsidR="002F52A0" w:rsidRDefault="002F52A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:rsidR="00C177D0" w:rsidRPr="00E30FAE" w:rsidRDefault="00C177D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</w:p>
    <w:p w:rsidR="002F52A0" w:rsidRPr="00E30FAE" w:rsidRDefault="0038615D" w:rsidP="002F52A0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令和元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>
        <w:rPr>
          <w:rFonts w:asciiTheme="majorEastAsia" w:eastAsiaTheme="majorEastAsia" w:hAnsiTheme="majorEastAsia" w:hint="eastAsia"/>
          <w:sz w:val="24"/>
          <w:u w:val="single"/>
        </w:rPr>
        <w:t>６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3B3078">
        <w:rPr>
          <w:rFonts w:asciiTheme="majorEastAsia" w:eastAsiaTheme="majorEastAsia" w:hAnsiTheme="majorEastAsia" w:hint="eastAsia"/>
          <w:sz w:val="24"/>
          <w:u w:val="single"/>
        </w:rPr>
        <w:t>２</w:t>
      </w:r>
      <w:r>
        <w:rPr>
          <w:rFonts w:asciiTheme="majorEastAsia" w:eastAsiaTheme="majorEastAsia" w:hAnsiTheme="majorEastAsia" w:hint="eastAsia"/>
          <w:sz w:val="24"/>
          <w:u w:val="single"/>
        </w:rPr>
        <w:t>９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日（午前・午後）開催のＡＤＲ研修を申し込みます。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平成</w:t>
      </w:r>
      <w:r w:rsidR="0000546F">
        <w:rPr>
          <w:rFonts w:asciiTheme="majorEastAsia" w:eastAsiaTheme="majorEastAsia" w:hAnsiTheme="majorEastAsia" w:hint="eastAsia"/>
          <w:sz w:val="24"/>
        </w:rPr>
        <w:t xml:space="preserve">　　</w:t>
      </w:r>
      <w:r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 w:rsidR="003B3078">
        <w:rPr>
          <w:rFonts w:asciiTheme="majorEastAsia" w:eastAsiaTheme="majorEastAsia" w:hAnsiTheme="majorEastAsia" w:hint="eastAsia"/>
          <w:sz w:val="24"/>
          <w:u w:val="single"/>
        </w:rPr>
        <w:t>会員番号</w:t>
      </w:r>
      <w:r w:rsidR="003B3078"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</w:p>
    <w:p w:rsidR="00993CA5" w:rsidRPr="002F52A0" w:rsidRDefault="00993CA5"/>
    <w:sectPr w:rsidR="00993CA5" w:rsidRPr="002F5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47" w:rsidRDefault="004B5647" w:rsidP="002F52A0">
      <w:r>
        <w:separator/>
      </w:r>
    </w:p>
  </w:endnote>
  <w:endnote w:type="continuationSeparator" w:id="0">
    <w:p w:rsidR="004B5647" w:rsidRDefault="004B5647" w:rsidP="002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47" w:rsidRDefault="004B5647" w:rsidP="002F52A0">
      <w:r>
        <w:separator/>
      </w:r>
    </w:p>
  </w:footnote>
  <w:footnote w:type="continuationSeparator" w:id="0">
    <w:p w:rsidR="004B5647" w:rsidRDefault="004B5647" w:rsidP="002F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0"/>
    <w:rsid w:val="0000546F"/>
    <w:rsid w:val="000C68A0"/>
    <w:rsid w:val="00270B64"/>
    <w:rsid w:val="002F52A0"/>
    <w:rsid w:val="0038615D"/>
    <w:rsid w:val="003B3078"/>
    <w:rsid w:val="004B5647"/>
    <w:rsid w:val="004B5949"/>
    <w:rsid w:val="005173AC"/>
    <w:rsid w:val="006116C8"/>
    <w:rsid w:val="00623850"/>
    <w:rsid w:val="00627B22"/>
    <w:rsid w:val="00750A2C"/>
    <w:rsid w:val="00794BE5"/>
    <w:rsid w:val="00871C9D"/>
    <w:rsid w:val="008B5860"/>
    <w:rsid w:val="008E1807"/>
    <w:rsid w:val="009342D1"/>
    <w:rsid w:val="009415E4"/>
    <w:rsid w:val="00993CA5"/>
    <w:rsid w:val="00A5337D"/>
    <w:rsid w:val="00A93B38"/>
    <w:rsid w:val="00AA57A2"/>
    <w:rsid w:val="00C177D0"/>
    <w:rsid w:val="00E37CDF"/>
    <w:rsid w:val="00EA795B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r-gyouseisyoshi.org/download/rule0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Kozy</cp:lastModifiedBy>
  <cp:revision>5</cp:revision>
  <dcterms:created xsi:type="dcterms:W3CDTF">2019-05-14T00:30:00Z</dcterms:created>
  <dcterms:modified xsi:type="dcterms:W3CDTF">2019-05-14T06:41:00Z</dcterms:modified>
</cp:coreProperties>
</file>